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9EAEB" w14:textId="77777777" w:rsidR="00561FDA" w:rsidRDefault="00561FDA" w:rsidP="00561FDA">
      <w:pPr>
        <w:spacing w:before="240" w:after="240"/>
        <w:rPr>
          <w:rFonts w:ascii="Arial" w:hAnsi="Arial" w:cs="Arial"/>
          <w:b/>
          <w:bCs/>
          <w:sz w:val="32"/>
          <w:szCs w:val="32"/>
        </w:rPr>
      </w:pPr>
      <w:r>
        <w:rPr>
          <w:rFonts w:ascii="Arial" w:hAnsi="Arial"/>
          <w:b/>
          <w:sz w:val="40"/>
        </w:rPr>
        <w:t xml:space="preserve">Sex Health Survey 2022 </w:t>
      </w:r>
    </w:p>
    <w:p w14:paraId="37D16F9F" w14:textId="6640645A" w:rsidR="00561FDA" w:rsidRPr="00AA445F" w:rsidRDefault="00561FDA" w:rsidP="00561FDA">
      <w:pPr>
        <w:spacing w:before="240" w:after="240"/>
        <w:rPr>
          <w:rFonts w:ascii="Arial" w:hAnsi="Arial" w:cs="Arial"/>
          <w:b/>
          <w:bCs/>
          <w:sz w:val="32"/>
          <w:szCs w:val="32"/>
        </w:rPr>
      </w:pPr>
      <w:r>
        <w:rPr>
          <w:rFonts w:ascii="Arial" w:hAnsi="Arial"/>
          <w:b/>
          <w:sz w:val="32"/>
        </w:rPr>
        <w:t>Text suggestions for newsletters and social media</w:t>
      </w:r>
    </w:p>
    <w:p w14:paraId="78BB4046" w14:textId="77777777" w:rsidR="00561FDA" w:rsidRPr="00561FDA" w:rsidRDefault="00561FDA">
      <w:pPr>
        <w:rPr>
          <w:b/>
          <w:bCs/>
          <w:sz w:val="28"/>
          <w:szCs w:val="28"/>
        </w:rPr>
      </w:pPr>
    </w:p>
    <w:p w14:paraId="291BC594" w14:textId="29311F6E" w:rsidR="00FD6D64" w:rsidRPr="001C6CB2" w:rsidRDefault="00974420">
      <w:pPr>
        <w:rPr>
          <w:b/>
          <w:bCs/>
          <w:sz w:val="28"/>
          <w:szCs w:val="28"/>
        </w:rPr>
      </w:pPr>
      <w:r>
        <w:rPr>
          <w:b/>
          <w:sz w:val="28"/>
        </w:rPr>
        <w:t>Newsletter text:</w:t>
      </w:r>
    </w:p>
    <w:p w14:paraId="638CCA95" w14:textId="26BA0B2C" w:rsidR="00FE2077" w:rsidRPr="001C6CB2" w:rsidRDefault="00FE2077">
      <w:pPr>
        <w:rPr>
          <w:b/>
          <w:bCs/>
        </w:rPr>
      </w:pPr>
      <w:r>
        <w:rPr>
          <w:b/>
        </w:rPr>
        <w:t>Sex Health Survey 2022</w:t>
      </w:r>
    </w:p>
    <w:p w14:paraId="433B405F" w14:textId="21471AEF" w:rsidR="00730837" w:rsidRDefault="00AB45B6">
      <w:r>
        <w:t>Take part in the big survey on HIV and other sexually transmitted infections (STIs)!</w:t>
      </w:r>
    </w:p>
    <w:p w14:paraId="591CA37E" w14:textId="2A1F0FF4" w:rsidR="00974420" w:rsidRDefault="009C0A83">
      <w:r>
        <w:t xml:space="preserve">Scientific data is needed to effectively reduce HIV and other STIs. That is why the FHNW School of Social Work is conducting an online survey of protection and risk behaviour on behalf of the Federal Office of Public Health. The FHNW School of Social Work is working closely with various prevention and health promotion organisations to this end. </w:t>
      </w:r>
    </w:p>
    <w:p w14:paraId="254883C1" w14:textId="0408D91E" w:rsidR="00730837" w:rsidRDefault="009C0A83">
      <w:r>
        <w:t xml:space="preserve">Are you at least 16 years old, currently living in Switzerland and have had sex with occasional partners or clients during the past 12 months? If so, we encourage you to take part in this survey! Your answers will help to better inform people about protection against HIV and other STIs and improve prevention. For more information and the opportunity to take part, please visit </w:t>
      </w:r>
      <w:hyperlink r:id="rId6" w:history="1">
        <w:r>
          <w:rPr>
            <w:rStyle w:val="Hyperlink"/>
          </w:rPr>
          <w:t>www.sexhealth.ch</w:t>
        </w:r>
      </w:hyperlink>
      <w:r w:rsidR="00D76C56">
        <w:rPr>
          <w:rStyle w:val="Hyperlink"/>
        </w:rPr>
        <w:t>/en</w:t>
      </w:r>
    </w:p>
    <w:p w14:paraId="5165C82F" w14:textId="48BD9827" w:rsidR="00FE2077" w:rsidRDefault="00FE2077"/>
    <w:p w14:paraId="2C82EB48" w14:textId="5130446D" w:rsidR="00FE2077" w:rsidRDefault="00FE2077"/>
    <w:p w14:paraId="43BDE529" w14:textId="2FBB7A6B" w:rsidR="001F7579" w:rsidRPr="00320BF1" w:rsidRDefault="001F7579">
      <w:pPr>
        <w:rPr>
          <w:b/>
          <w:bCs/>
          <w:sz w:val="28"/>
          <w:szCs w:val="28"/>
        </w:rPr>
      </w:pPr>
      <w:r>
        <w:rPr>
          <w:b/>
          <w:sz w:val="28"/>
        </w:rPr>
        <w:t>Social media text:</w:t>
      </w:r>
    </w:p>
    <w:p w14:paraId="44A47DD3" w14:textId="1863C3FF" w:rsidR="00320BF1" w:rsidRDefault="001F7579" w:rsidP="00320BF1">
      <w:r>
        <w:t xml:space="preserve">Take part in the big survey on HIV and other sexually transmitted infections (STIs)! Your answers will help to better inform people about protection against HIV and other STIs and improve prevention. For more information and the opportunity to take part, please visit </w:t>
      </w:r>
      <w:hyperlink r:id="rId7" w:history="1">
        <w:r>
          <w:rPr>
            <w:rStyle w:val="Hyperlink"/>
          </w:rPr>
          <w:t>www.sexhealth.ch</w:t>
        </w:r>
      </w:hyperlink>
      <w:r w:rsidR="00D76C56">
        <w:rPr>
          <w:rStyle w:val="Hyperlink"/>
        </w:rPr>
        <w:t>/en</w:t>
      </w:r>
    </w:p>
    <w:p w14:paraId="7914AC01" w14:textId="757BF186" w:rsidR="001F7579" w:rsidRDefault="001F7579" w:rsidP="001F7579"/>
    <w:p w14:paraId="10E266E5" w14:textId="77777777" w:rsidR="001F7579" w:rsidRPr="001F7579" w:rsidRDefault="001F7579">
      <w:pPr>
        <w:rPr>
          <w:b/>
          <w:bCs/>
          <w:sz w:val="28"/>
          <w:szCs w:val="28"/>
        </w:rPr>
      </w:pPr>
    </w:p>
    <w:sectPr w:rsidR="001F7579" w:rsidRPr="001F757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04FA8" w14:textId="77777777" w:rsidR="00622FDA" w:rsidRDefault="00622FDA" w:rsidP="00561FDA">
      <w:pPr>
        <w:spacing w:after="0" w:line="240" w:lineRule="auto"/>
      </w:pPr>
      <w:r>
        <w:separator/>
      </w:r>
    </w:p>
  </w:endnote>
  <w:endnote w:type="continuationSeparator" w:id="0">
    <w:p w14:paraId="40FB03BC" w14:textId="77777777" w:rsidR="00622FDA" w:rsidRDefault="00622FDA" w:rsidP="00561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54591" w14:textId="77777777" w:rsidR="00C03A44" w:rsidRDefault="00C03A4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8ABD9" w14:textId="77777777" w:rsidR="00C03A44" w:rsidRDefault="00C03A4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E53F1" w14:textId="77777777" w:rsidR="00C03A44" w:rsidRDefault="00C03A4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873ED" w14:textId="77777777" w:rsidR="00622FDA" w:rsidRDefault="00622FDA" w:rsidP="00561FDA">
      <w:pPr>
        <w:spacing w:after="0" w:line="240" w:lineRule="auto"/>
      </w:pPr>
      <w:r>
        <w:separator/>
      </w:r>
    </w:p>
  </w:footnote>
  <w:footnote w:type="continuationSeparator" w:id="0">
    <w:p w14:paraId="33373D61" w14:textId="77777777" w:rsidR="00622FDA" w:rsidRDefault="00622FDA" w:rsidP="00561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A22C" w14:textId="77777777" w:rsidR="00C03A44" w:rsidRDefault="00C03A4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5440D" w14:textId="367263C9" w:rsidR="00561FDA" w:rsidRDefault="00561FDA">
    <w:pPr>
      <w:pStyle w:val="Kopfzeile"/>
    </w:pPr>
    <w:r>
      <w:rPr>
        <w:noProof/>
        <w:lang w:val="de-CH" w:eastAsia="de-CH"/>
      </w:rPr>
      <w:drawing>
        <wp:inline distT="0" distB="0" distL="0" distR="0" wp14:anchorId="5D6ADFF9" wp14:editId="681F3802">
          <wp:extent cx="2434466" cy="393405"/>
          <wp:effectExtent l="0" t="0" r="4445" b="635"/>
          <wp:docPr id="1" name="Grafik 6" descr="FHNW_HSA_10mm"/>
          <wp:cNvGraphicFramePr/>
          <a:graphic xmlns:a="http://schemas.openxmlformats.org/drawingml/2006/main">
            <a:graphicData uri="http://schemas.openxmlformats.org/drawingml/2006/picture">
              <pic:pic xmlns:pic="http://schemas.openxmlformats.org/drawingml/2006/picture">
                <pic:nvPicPr>
                  <pic:cNvPr id="7" name="Grafik 6" descr="FHNW_HSA_10mm"/>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68946" cy="41513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02771" w14:textId="77777777" w:rsidR="00C03A44" w:rsidRDefault="00C03A4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420"/>
    <w:rsid w:val="001C6CB2"/>
    <w:rsid w:val="001F7579"/>
    <w:rsid w:val="00284CFA"/>
    <w:rsid w:val="00320BF1"/>
    <w:rsid w:val="003B588E"/>
    <w:rsid w:val="00402C47"/>
    <w:rsid w:val="00561FDA"/>
    <w:rsid w:val="00577661"/>
    <w:rsid w:val="00622FDA"/>
    <w:rsid w:val="00730837"/>
    <w:rsid w:val="0073335F"/>
    <w:rsid w:val="00777C46"/>
    <w:rsid w:val="00974420"/>
    <w:rsid w:val="009C0A83"/>
    <w:rsid w:val="00A34736"/>
    <w:rsid w:val="00AB45B6"/>
    <w:rsid w:val="00BF495F"/>
    <w:rsid w:val="00C03A44"/>
    <w:rsid w:val="00CA5212"/>
    <w:rsid w:val="00D76C56"/>
    <w:rsid w:val="00F42B17"/>
    <w:rsid w:val="00FA6C80"/>
    <w:rsid w:val="00FD6D64"/>
    <w:rsid w:val="00FE207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727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30837"/>
    <w:rPr>
      <w:color w:val="0563C1" w:themeColor="hyperlink"/>
      <w:u w:val="single"/>
    </w:rPr>
  </w:style>
  <w:style w:type="character" w:customStyle="1" w:styleId="NichtaufgelsteErwhnung1">
    <w:name w:val="Nicht aufgelöste Erwähnung1"/>
    <w:basedOn w:val="Absatz-Standardschriftart"/>
    <w:uiPriority w:val="99"/>
    <w:semiHidden/>
    <w:unhideWhenUsed/>
    <w:rsid w:val="00FE2077"/>
    <w:rPr>
      <w:color w:val="605E5C"/>
      <w:shd w:val="clear" w:color="auto" w:fill="E1DFDD"/>
    </w:rPr>
  </w:style>
  <w:style w:type="character" w:styleId="Kommentarzeichen">
    <w:name w:val="annotation reference"/>
    <w:basedOn w:val="Absatz-Standardschriftart"/>
    <w:uiPriority w:val="99"/>
    <w:semiHidden/>
    <w:unhideWhenUsed/>
    <w:rsid w:val="0073335F"/>
    <w:rPr>
      <w:sz w:val="16"/>
      <w:szCs w:val="16"/>
    </w:rPr>
  </w:style>
  <w:style w:type="paragraph" w:styleId="Kommentartext">
    <w:name w:val="annotation text"/>
    <w:basedOn w:val="Standard"/>
    <w:link w:val="KommentartextZchn"/>
    <w:uiPriority w:val="99"/>
    <w:semiHidden/>
    <w:unhideWhenUsed/>
    <w:rsid w:val="0073335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3335F"/>
    <w:rPr>
      <w:sz w:val="20"/>
      <w:szCs w:val="20"/>
    </w:rPr>
  </w:style>
  <w:style w:type="paragraph" w:styleId="Kommentarthema">
    <w:name w:val="annotation subject"/>
    <w:basedOn w:val="Kommentartext"/>
    <w:next w:val="Kommentartext"/>
    <w:link w:val="KommentarthemaZchn"/>
    <w:uiPriority w:val="99"/>
    <w:semiHidden/>
    <w:unhideWhenUsed/>
    <w:rsid w:val="0073335F"/>
    <w:rPr>
      <w:b/>
      <w:bCs/>
    </w:rPr>
  </w:style>
  <w:style w:type="character" w:customStyle="1" w:styleId="KommentarthemaZchn">
    <w:name w:val="Kommentarthema Zchn"/>
    <w:basedOn w:val="KommentartextZchn"/>
    <w:link w:val="Kommentarthema"/>
    <w:uiPriority w:val="99"/>
    <w:semiHidden/>
    <w:rsid w:val="0073335F"/>
    <w:rPr>
      <w:b/>
      <w:bCs/>
      <w:sz w:val="20"/>
      <w:szCs w:val="20"/>
    </w:rPr>
  </w:style>
  <w:style w:type="paragraph" w:styleId="berarbeitung">
    <w:name w:val="Revision"/>
    <w:hidden/>
    <w:uiPriority w:val="99"/>
    <w:semiHidden/>
    <w:rsid w:val="009C0A83"/>
    <w:pPr>
      <w:spacing w:after="0" w:line="240" w:lineRule="auto"/>
    </w:pPr>
  </w:style>
  <w:style w:type="paragraph" w:styleId="Kopfzeile">
    <w:name w:val="header"/>
    <w:basedOn w:val="Standard"/>
    <w:link w:val="KopfzeileZchn"/>
    <w:uiPriority w:val="99"/>
    <w:unhideWhenUsed/>
    <w:rsid w:val="00561FD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61FDA"/>
  </w:style>
  <w:style w:type="paragraph" w:styleId="Fuzeile">
    <w:name w:val="footer"/>
    <w:basedOn w:val="Standard"/>
    <w:link w:val="FuzeileZchn"/>
    <w:uiPriority w:val="99"/>
    <w:unhideWhenUsed/>
    <w:rsid w:val="00561FD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1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71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sexhealth.ch"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xhealth.ch"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1155</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2021-12-16T07:34:00Z</dcterms:created>
  <dcterms:modified xsi:type="dcterms:W3CDTF">2022-01-07T12:18:00Z</dcterms:modified>
</cp:coreProperties>
</file>